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B8126" w14:textId="1FDE4D0F" w:rsidR="00D93982" w:rsidRPr="005640D4" w:rsidRDefault="00D93982" w:rsidP="00D93982">
      <w:pPr>
        <w:ind w:firstLine="0"/>
        <w:jc w:val="right"/>
        <w:rPr>
          <w:rFonts w:ascii="Verdana" w:hAnsi="Verdana"/>
          <w:sz w:val="18"/>
        </w:rPr>
      </w:pPr>
      <w:bookmarkStart w:id="0" w:name="_GoBack"/>
      <w:bookmarkEnd w:id="0"/>
      <w:r>
        <w:rPr>
          <w:rFonts w:ascii="Verdana" w:hAnsi="Verdana"/>
          <w:sz w:val="18"/>
        </w:rPr>
        <w:t>Załącznik nr 6</w:t>
      </w:r>
      <w:r w:rsidRPr="005640D4">
        <w:rPr>
          <w:rFonts w:ascii="Verdana" w:hAnsi="Verdana"/>
          <w:sz w:val="18"/>
        </w:rPr>
        <w:t xml:space="preserve"> do Regulaminu</w:t>
      </w:r>
    </w:p>
    <w:p w14:paraId="6186657F" w14:textId="2F1F0675" w:rsidR="00D93982" w:rsidRDefault="00D93982" w:rsidP="00D93982">
      <w:pPr>
        <w:ind w:left="601" w:firstLine="0"/>
        <w:jc w:val="right"/>
        <w:rPr>
          <w:rFonts w:ascii="Verdana" w:hAnsi="Verdana"/>
          <w:sz w:val="18"/>
        </w:rPr>
      </w:pPr>
      <w:r w:rsidRPr="005640D4">
        <w:rPr>
          <w:rFonts w:ascii="Verdana" w:hAnsi="Verdana"/>
          <w:sz w:val="18"/>
        </w:rPr>
        <w:t>Zarz</w:t>
      </w:r>
      <w:r>
        <w:rPr>
          <w:rFonts w:ascii="Verdana" w:hAnsi="Verdana"/>
          <w:sz w:val="18"/>
        </w:rPr>
        <w:t>ądzenie Nr</w:t>
      </w:r>
      <w:r w:rsidR="00D1226C">
        <w:rPr>
          <w:rFonts w:ascii="Verdana" w:hAnsi="Verdana"/>
          <w:sz w:val="18"/>
        </w:rPr>
        <w:t xml:space="preserve"> 53</w:t>
      </w:r>
      <w:r>
        <w:rPr>
          <w:rFonts w:ascii="Verdana" w:hAnsi="Verdana"/>
          <w:sz w:val="18"/>
        </w:rPr>
        <w:t xml:space="preserve">/2017 ŁWKZ </w:t>
      </w:r>
    </w:p>
    <w:p w14:paraId="7BF0990B" w14:textId="77777777" w:rsidR="00D93982" w:rsidRPr="005640D4" w:rsidRDefault="00D93982" w:rsidP="00D93982">
      <w:pPr>
        <w:ind w:left="601" w:firstLine="0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z dnia 1 grudnia 2017</w:t>
      </w:r>
    </w:p>
    <w:p w14:paraId="582C2804" w14:textId="77777777" w:rsidR="00D93982" w:rsidRPr="003B11E4" w:rsidRDefault="00D93982" w:rsidP="00D93982">
      <w:pPr>
        <w:ind w:left="601" w:firstLine="0"/>
      </w:pPr>
    </w:p>
    <w:p w14:paraId="31080662" w14:textId="77777777" w:rsidR="00D93982" w:rsidRPr="002A068E" w:rsidRDefault="00D93982" w:rsidP="00D93982">
      <w:pPr>
        <w:ind w:left="601" w:firstLine="0"/>
        <w:jc w:val="center"/>
        <w:rPr>
          <w:rFonts w:ascii="Verdana" w:hAnsi="Verdana"/>
          <w:sz w:val="20"/>
          <w:szCs w:val="20"/>
        </w:rPr>
      </w:pPr>
      <w:r w:rsidRPr="002A068E">
        <w:rPr>
          <w:rFonts w:ascii="Verdana" w:hAnsi="Verdana"/>
          <w:sz w:val="20"/>
          <w:szCs w:val="20"/>
        </w:rPr>
        <w:t>HARMONOGRAM I PRELIMINARZ CAŁKOWITYCH KOSZTÓW ZADANIA WRAZ ZE ŹRÓDŁAMI FINANSOWANIA</w:t>
      </w:r>
      <w:r>
        <w:rPr>
          <w:rFonts w:ascii="Verdana" w:hAnsi="Verdana"/>
          <w:sz w:val="20"/>
          <w:szCs w:val="20"/>
        </w:rPr>
        <w:t xml:space="preserve"> STANOWIĄCY ZAŁĄCZNIK DO UMOWY</w:t>
      </w:r>
    </w:p>
    <w:p w14:paraId="1BE9AAC8" w14:textId="77777777" w:rsidR="00D93982" w:rsidRPr="002A068E" w:rsidRDefault="00D93982" w:rsidP="00D93982">
      <w:pPr>
        <w:ind w:left="601" w:firstLine="0"/>
        <w:jc w:val="center"/>
        <w:rPr>
          <w:rFonts w:ascii="Verdana" w:hAnsi="Verdana"/>
          <w:sz w:val="20"/>
          <w:szCs w:val="20"/>
        </w:rPr>
      </w:pPr>
    </w:p>
    <w:tbl>
      <w:tblPr>
        <w:tblW w:w="14753" w:type="dxa"/>
        <w:tblInd w:w="-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2552"/>
        <w:gridCol w:w="2410"/>
        <w:gridCol w:w="2278"/>
      </w:tblGrid>
      <w:tr w:rsidR="00D93982" w:rsidRPr="002A068E" w14:paraId="6BBD996D" w14:textId="77777777" w:rsidTr="00D9398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97194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Data rozpoczęcia i zakończenia prac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71A14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Nazwa kosztu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0268A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Koszt zadania –ogółem: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35B97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Koszty z podziałem na źródła finansowania</w:t>
            </w:r>
          </w:p>
        </w:tc>
      </w:tr>
      <w:tr w:rsidR="00D93982" w:rsidRPr="002A068E" w14:paraId="1BD640F0" w14:textId="77777777" w:rsidTr="00D93982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3E82D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EF0AD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C6A9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90283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Dotacja ŁWKZ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20925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Środki własne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BB11" w14:textId="77777777" w:rsidR="00D93982" w:rsidRPr="002A068E" w:rsidRDefault="00D93982" w:rsidP="00E35471">
            <w:pPr>
              <w:spacing w:before="0"/>
              <w:ind w:firstLine="0"/>
              <w:jc w:val="center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Inne źródła</w:t>
            </w:r>
          </w:p>
        </w:tc>
      </w:tr>
      <w:tr w:rsidR="00D93982" w:rsidRPr="002A068E" w14:paraId="50B50A1F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5EECA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  <w:p w14:paraId="7E26665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00E57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2DC13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8EC9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F6C3F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85B57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0E11AF69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2838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C7D6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054807E8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3763F45F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10A2B6FB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2863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2B275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5163D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CCA4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463617CA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2FE20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BE73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7BC12D45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3CF2B48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4604F15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C77D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708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EE1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6B68C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0B5999D2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B6ED6" w14:textId="77777777" w:rsidR="00D93982" w:rsidRPr="002A068E" w:rsidRDefault="00D93982" w:rsidP="00E35471">
            <w:pPr>
              <w:ind w:left="601" w:firstLine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C20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057BB94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767E87E4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F302625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3E12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1047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36888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0318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93982" w:rsidRPr="002A068E" w14:paraId="3C8A5D03" w14:textId="77777777" w:rsidTr="00D93982">
        <w:trPr>
          <w:trHeight w:hRule="exact" w:val="7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A85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  <w:r w:rsidRPr="002A068E">
              <w:rPr>
                <w:rFonts w:ascii="Verdana" w:hAnsi="Verdana"/>
                <w:sz w:val="20"/>
                <w:szCs w:val="20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604A6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542D40B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718F31D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43338DA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2680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4D19E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4EA816C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40313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64A6A686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F4C7A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  <w:p w14:paraId="4535D071" w14:textId="77777777" w:rsidR="00D93982" w:rsidRPr="002A068E" w:rsidRDefault="00D93982" w:rsidP="00E35471">
            <w:pPr>
              <w:ind w:left="601" w:firstLine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31F0D64" w14:textId="77777777" w:rsidR="00D93982" w:rsidRDefault="00D93982" w:rsidP="00D93982">
      <w:pPr>
        <w:ind w:left="601" w:firstLine="0"/>
        <w:rPr>
          <w:rFonts w:ascii="Verdana" w:hAnsi="Verdana"/>
          <w:sz w:val="20"/>
          <w:szCs w:val="20"/>
        </w:rPr>
      </w:pPr>
    </w:p>
    <w:p w14:paraId="79516BDF" w14:textId="77777777" w:rsidR="00D93982" w:rsidRDefault="00D93982" w:rsidP="00D93982">
      <w:pPr>
        <w:ind w:left="601" w:firstLine="0"/>
        <w:rPr>
          <w:rFonts w:ascii="Verdana" w:hAnsi="Verdana"/>
          <w:sz w:val="20"/>
          <w:szCs w:val="20"/>
        </w:rPr>
      </w:pPr>
    </w:p>
    <w:p w14:paraId="43A45335" w14:textId="77777777" w:rsidR="00D93982" w:rsidRPr="002A068E" w:rsidRDefault="00D93982" w:rsidP="00D93982">
      <w:pPr>
        <w:ind w:left="601" w:firstLine="0"/>
        <w:rPr>
          <w:rFonts w:ascii="Verdana" w:hAnsi="Verdana"/>
          <w:sz w:val="20"/>
          <w:szCs w:val="20"/>
        </w:rPr>
      </w:pPr>
    </w:p>
    <w:p w14:paraId="1218E236" w14:textId="77777777" w:rsidR="00D93982" w:rsidRPr="002A068E" w:rsidRDefault="00D93982" w:rsidP="00D93982">
      <w:pPr>
        <w:spacing w:before="0"/>
        <w:ind w:firstLine="0"/>
        <w:jc w:val="right"/>
        <w:rPr>
          <w:rFonts w:ascii="Verdana" w:hAnsi="Verdana"/>
          <w:sz w:val="16"/>
          <w:szCs w:val="16"/>
        </w:rPr>
      </w:pP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20"/>
          <w:szCs w:val="20"/>
        </w:rPr>
        <w:tab/>
      </w:r>
      <w:r w:rsidRPr="002A068E">
        <w:rPr>
          <w:rFonts w:ascii="Verdana" w:hAnsi="Verdana"/>
          <w:sz w:val="16"/>
          <w:szCs w:val="16"/>
        </w:rPr>
        <w:t xml:space="preserve">………………………………………………………………………………….                                                                                </w:t>
      </w:r>
    </w:p>
    <w:p w14:paraId="5FAAEFCE" w14:textId="77777777" w:rsidR="00D93982" w:rsidRPr="002A068E" w:rsidRDefault="00D93982" w:rsidP="00D93982">
      <w:pPr>
        <w:spacing w:before="0"/>
        <w:ind w:firstLine="0"/>
        <w:jc w:val="right"/>
        <w:rPr>
          <w:rFonts w:ascii="Verdana" w:hAnsi="Verdana"/>
          <w:sz w:val="16"/>
          <w:szCs w:val="16"/>
        </w:rPr>
      </w:pPr>
      <w:r w:rsidRPr="002A068E">
        <w:rPr>
          <w:rFonts w:ascii="Verdana" w:hAnsi="Verdana"/>
          <w:sz w:val="16"/>
          <w:szCs w:val="16"/>
        </w:rPr>
        <w:t xml:space="preserve">Podpis  osoby/osób upoważnionej do </w:t>
      </w:r>
    </w:p>
    <w:p w14:paraId="019BE4D5" w14:textId="3BBEA8E6" w:rsidR="00CC7BD7" w:rsidRDefault="00D93982" w:rsidP="00D93982">
      <w:pPr>
        <w:jc w:val="right"/>
      </w:pP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</w:r>
      <w:r w:rsidRPr="002A068E">
        <w:rPr>
          <w:rFonts w:ascii="Verdana" w:hAnsi="Verdana"/>
          <w:sz w:val="16"/>
          <w:szCs w:val="16"/>
        </w:rPr>
        <w:tab/>
        <w:t xml:space="preserve">                  występowania i składania o</w:t>
      </w:r>
      <w:r>
        <w:rPr>
          <w:rFonts w:ascii="Verdana" w:hAnsi="Verdana"/>
          <w:sz w:val="16"/>
          <w:szCs w:val="16"/>
        </w:rPr>
        <w:t>świadczeń w imieniu wnioskodawcy</w:t>
      </w:r>
    </w:p>
    <w:sectPr w:rsidR="00CC7BD7" w:rsidSect="00D939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9C"/>
    <w:rsid w:val="0008628E"/>
    <w:rsid w:val="00900C00"/>
    <w:rsid w:val="00A50E9C"/>
    <w:rsid w:val="00CC7BD7"/>
    <w:rsid w:val="00D1226C"/>
    <w:rsid w:val="00D93982"/>
    <w:rsid w:val="00E0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4B16"/>
  <w15:chartTrackingRefBased/>
  <w15:docId w15:val="{4E931FC5-5224-4D64-92BD-9B9BF0CF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982"/>
    <w:pPr>
      <w:widowControl w:val="0"/>
      <w:suppressAutoHyphens/>
      <w:autoSpaceDE w:val="0"/>
      <w:spacing w:before="120" w:beforeAutospacing="0" w:after="0" w:afterAutospacing="0"/>
      <w:ind w:firstLine="601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next w:val="Bezodstpw"/>
    <w:qFormat/>
    <w:rsid w:val="00E05C4B"/>
  </w:style>
  <w:style w:type="paragraph" w:styleId="Bezodstpw">
    <w:name w:val="No Spacing"/>
    <w:basedOn w:val="Normalny"/>
    <w:uiPriority w:val="1"/>
    <w:qFormat/>
    <w:rsid w:val="00E05C4B"/>
    <w:pPr>
      <w:widowControl/>
      <w:suppressAutoHyphens w:val="0"/>
      <w:autoSpaceDE/>
      <w:spacing w:before="100" w:beforeAutospacing="1" w:after="100" w:afterAutospacing="1"/>
      <w:ind w:firstLine="709"/>
    </w:pPr>
    <w:rPr>
      <w:rFonts w:ascii="Verdana" w:eastAsiaTheme="minorHAnsi" w:hAnsi="Verdana" w:cstheme="minorBidi"/>
      <w:sz w:val="20"/>
      <w:szCs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C4B"/>
    <w:pPr>
      <w:widowControl/>
      <w:numPr>
        <w:ilvl w:val="1"/>
      </w:numPr>
      <w:suppressAutoHyphens w:val="0"/>
      <w:autoSpaceDE/>
      <w:spacing w:before="100" w:beforeAutospacing="1" w:after="100" w:afterAutospacing="1"/>
      <w:ind w:left="1418" w:firstLine="709"/>
    </w:pPr>
    <w:rPr>
      <w:rFonts w:ascii="Verdana" w:eastAsiaTheme="minorEastAsia" w:hAnsi="Verdana" w:cstheme="minorBidi"/>
      <w:color w:val="5A5A5A" w:themeColor="text1" w:themeTint="A5"/>
      <w:spacing w:val="15"/>
      <w:sz w:val="20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05C4B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982"/>
    <w:pPr>
      <w:spacing w:before="0"/>
    </w:pPr>
    <w:rPr>
      <w:rFonts w:ascii="Segoe UI" w:hAnsi="Segoe UI" w:cs="Segoe UI"/>
      <w:sz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9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Sekretariat</cp:lastModifiedBy>
  <cp:revision>2</cp:revision>
  <cp:lastPrinted>2017-11-30T07:22:00Z</cp:lastPrinted>
  <dcterms:created xsi:type="dcterms:W3CDTF">2017-12-01T12:45:00Z</dcterms:created>
  <dcterms:modified xsi:type="dcterms:W3CDTF">2017-12-01T12:45:00Z</dcterms:modified>
</cp:coreProperties>
</file>